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26E6" w14:textId="0D22C385" w:rsidR="001E3680" w:rsidRPr="00985427" w:rsidRDefault="001E3680" w:rsidP="00F400C0">
      <w:pPr>
        <w:spacing w:after="0" w:line="240" w:lineRule="auto"/>
        <w:jc w:val="center"/>
        <w:rPr>
          <w:b/>
        </w:rPr>
      </w:pPr>
      <w:r w:rsidRPr="00985427">
        <w:rPr>
          <w:b/>
        </w:rPr>
        <w:t>ZARZĄDZENIE</w:t>
      </w:r>
      <w:r w:rsidR="00B62D01">
        <w:rPr>
          <w:b/>
        </w:rPr>
        <w:t xml:space="preserve">  </w:t>
      </w:r>
      <w:r w:rsidRPr="00985427">
        <w:rPr>
          <w:b/>
        </w:rPr>
        <w:t xml:space="preserve"> NR</w:t>
      </w:r>
      <w:r>
        <w:rPr>
          <w:b/>
        </w:rPr>
        <w:t xml:space="preserve"> </w:t>
      </w:r>
      <w:r w:rsidR="00F400C0">
        <w:rPr>
          <w:b/>
        </w:rPr>
        <w:t xml:space="preserve"> </w:t>
      </w:r>
      <w:r w:rsidR="00B62D01">
        <w:rPr>
          <w:b/>
        </w:rPr>
        <w:t>9</w:t>
      </w:r>
      <w:r w:rsidR="00163D6A">
        <w:rPr>
          <w:b/>
        </w:rPr>
        <w:t>4</w:t>
      </w:r>
      <w:r>
        <w:rPr>
          <w:b/>
        </w:rPr>
        <w:t>.2023</w:t>
      </w:r>
    </w:p>
    <w:p w14:paraId="6F4A0A1D" w14:textId="77777777" w:rsidR="001E3680" w:rsidRPr="00985427" w:rsidRDefault="001E3680" w:rsidP="00F400C0">
      <w:pPr>
        <w:spacing w:after="0" w:line="240" w:lineRule="auto"/>
        <w:jc w:val="center"/>
        <w:rPr>
          <w:b/>
        </w:rPr>
      </w:pPr>
      <w:r w:rsidRPr="00985427">
        <w:rPr>
          <w:b/>
        </w:rPr>
        <w:t>WÓJTA GMINY STROMIEC</w:t>
      </w:r>
    </w:p>
    <w:p w14:paraId="7F724B5F" w14:textId="28385EE1" w:rsidR="001E3680" w:rsidRDefault="001E3680" w:rsidP="004948DB">
      <w:pPr>
        <w:spacing w:after="0" w:line="240" w:lineRule="auto"/>
        <w:jc w:val="center"/>
        <w:rPr>
          <w:b/>
        </w:rPr>
      </w:pPr>
      <w:r w:rsidRPr="003D540F">
        <w:rPr>
          <w:b/>
        </w:rPr>
        <w:t xml:space="preserve">z dnia </w:t>
      </w:r>
      <w:r w:rsidR="007B019E">
        <w:rPr>
          <w:b/>
        </w:rPr>
        <w:t>0</w:t>
      </w:r>
      <w:r w:rsidR="00E1713D">
        <w:rPr>
          <w:b/>
        </w:rPr>
        <w:t>8</w:t>
      </w:r>
      <w:r w:rsidR="007B019E">
        <w:rPr>
          <w:b/>
        </w:rPr>
        <w:t xml:space="preserve"> listopada</w:t>
      </w:r>
      <w:r w:rsidRPr="003D540F">
        <w:rPr>
          <w:b/>
        </w:rPr>
        <w:t xml:space="preserve"> 2023 r.</w:t>
      </w:r>
    </w:p>
    <w:p w14:paraId="62B09F47" w14:textId="77777777" w:rsidR="004948DB" w:rsidRPr="004948DB" w:rsidRDefault="004948DB" w:rsidP="004948DB">
      <w:pPr>
        <w:spacing w:after="0" w:line="240" w:lineRule="auto"/>
        <w:jc w:val="center"/>
        <w:rPr>
          <w:b/>
        </w:rPr>
      </w:pPr>
    </w:p>
    <w:p w14:paraId="67B77A4A" w14:textId="1E11D0CB" w:rsidR="001E3680" w:rsidRPr="00F400C0" w:rsidRDefault="001E3680" w:rsidP="00F400C0">
      <w:pPr>
        <w:jc w:val="both"/>
        <w:rPr>
          <w:b/>
          <w:sz w:val="22"/>
        </w:rPr>
      </w:pPr>
      <w:bookmarkStart w:id="0" w:name="_Hlk148707300"/>
      <w:r>
        <w:rPr>
          <w:b/>
        </w:rPr>
        <w:t xml:space="preserve">w sprawie przeprowadzania konsultacji społecznych dotyczących </w:t>
      </w:r>
      <w:r w:rsidR="00F400C0">
        <w:rPr>
          <w:b/>
        </w:rPr>
        <w:t>nadani</w:t>
      </w:r>
      <w:r w:rsidR="00903961">
        <w:rPr>
          <w:b/>
        </w:rPr>
        <w:t>a</w:t>
      </w:r>
      <w:r w:rsidR="00F400C0">
        <w:rPr>
          <w:b/>
        </w:rPr>
        <w:t xml:space="preserve"> imienia</w:t>
      </w:r>
      <w:r w:rsidR="00903961">
        <w:rPr>
          <w:b/>
        </w:rPr>
        <w:t xml:space="preserve">      </w:t>
      </w:r>
      <w:r w:rsidR="00F400C0">
        <w:rPr>
          <w:b/>
        </w:rPr>
        <w:t xml:space="preserve"> Adama Wróblewskiego parkowi (obszarowi rekreacyjnemu) położonemu w kwadracie ulic Szkolnej i Nowej w miejscowości Stromiec</w:t>
      </w:r>
    </w:p>
    <w:bookmarkEnd w:id="0"/>
    <w:p w14:paraId="04DB583B" w14:textId="4AF6E966" w:rsidR="001E3680" w:rsidRPr="00985427" w:rsidRDefault="001E3680" w:rsidP="001E3680">
      <w:pPr>
        <w:jc w:val="both"/>
      </w:pPr>
      <w:r>
        <w:t xml:space="preserve">Na podstawie </w:t>
      </w:r>
      <w:r w:rsidR="00F400C0">
        <w:t xml:space="preserve"> art. 5a ust.1 i art. 30 ust. 1  ustawy z dnia 8 marca 1990r. </w:t>
      </w:r>
      <w:r w:rsidR="00F400C0" w:rsidRPr="00A926CF">
        <w:rPr>
          <w:i/>
          <w:iCs/>
        </w:rPr>
        <w:t xml:space="preserve">o samorządzie gminnym </w:t>
      </w:r>
      <w:r w:rsidR="00F400C0">
        <w:t>(Dz. U. z 2023r., poz. 40 ze zm.)</w:t>
      </w:r>
      <w:r w:rsidR="004913E7">
        <w:t xml:space="preserve"> oraz </w:t>
      </w:r>
      <w:r w:rsidR="00A926CF">
        <w:rPr>
          <w:rFonts w:ascii="Sitka Text" w:hAnsi="Sitka Text"/>
        </w:rPr>
        <w:t>§</w:t>
      </w:r>
      <w:r w:rsidR="00A926CF">
        <w:t xml:space="preserve">13, </w:t>
      </w:r>
      <w:r w:rsidR="00A926CF">
        <w:rPr>
          <w:rFonts w:ascii="Sitka Text" w:hAnsi="Sitka Text"/>
        </w:rPr>
        <w:t>§</w:t>
      </w:r>
      <w:r w:rsidR="00A926CF">
        <w:t xml:space="preserve">15 i </w:t>
      </w:r>
      <w:r w:rsidR="00A926CF">
        <w:rPr>
          <w:rFonts w:ascii="Sitka Text" w:hAnsi="Sitka Text"/>
        </w:rPr>
        <w:t>§</w:t>
      </w:r>
      <w:r w:rsidR="00A926CF">
        <w:t xml:space="preserve">16 </w:t>
      </w:r>
      <w:r w:rsidR="004913E7">
        <w:t xml:space="preserve">uchwały Nr </w:t>
      </w:r>
      <w:r>
        <w:t xml:space="preserve">Uchwały Nr XVII.117.2016 Rady Gminy Stromiec z dnia 17 czerwca 2016 r. </w:t>
      </w:r>
      <w:r w:rsidRPr="00A926CF">
        <w:rPr>
          <w:i/>
          <w:iCs/>
        </w:rPr>
        <w:t xml:space="preserve">w sprawie określenia zasad i trybu przeprowadzania konsultacji społecznych z mieszkańcami </w:t>
      </w:r>
      <w:r w:rsidRPr="004948DB">
        <w:rPr>
          <w:i/>
          <w:iCs/>
        </w:rPr>
        <w:t>Gminy Stromiec</w:t>
      </w:r>
      <w:r w:rsidR="004948DB" w:rsidRPr="004948DB">
        <w:t xml:space="preserve"> (Dz. Urz. Woj. </w:t>
      </w:r>
      <w:proofErr w:type="spellStart"/>
      <w:r w:rsidR="004948DB" w:rsidRPr="004948DB">
        <w:t>Maz</w:t>
      </w:r>
      <w:proofErr w:type="spellEnd"/>
      <w:r w:rsidR="004948DB" w:rsidRPr="004948DB">
        <w:t>. z 2016r., poz. 6198)</w:t>
      </w:r>
      <w:r w:rsidR="004913E7" w:rsidRPr="004948DB">
        <w:t xml:space="preserve"> </w:t>
      </w:r>
      <w:r w:rsidR="004913E7">
        <w:t xml:space="preserve">w związku </w:t>
      </w:r>
      <w:r w:rsidR="00A926CF">
        <w:t xml:space="preserve"> </w:t>
      </w:r>
      <w:r w:rsidR="004913E7">
        <w:t>z wykonaniem Uchwały</w:t>
      </w:r>
      <w:r w:rsidR="004913E7" w:rsidRPr="004913E7">
        <w:t xml:space="preserve"> </w:t>
      </w:r>
      <w:r w:rsidR="004913E7">
        <w:t xml:space="preserve">Nr XLVIII.366.2023 Rady Gminy Stromiec z dnia 29 września 2023r. </w:t>
      </w:r>
      <w:r w:rsidR="004913E7" w:rsidRPr="00A926CF">
        <w:rPr>
          <w:i/>
          <w:iCs/>
        </w:rPr>
        <w:t>w sprawie przeprowadzenia konsultacji z mieszkańcami miejscowości Stromiec,</w:t>
      </w:r>
      <w:r w:rsidR="00A926CF">
        <w:rPr>
          <w:i/>
          <w:iCs/>
        </w:rPr>
        <w:t xml:space="preserve"> </w:t>
      </w:r>
      <w:r w:rsidR="004913E7" w:rsidRPr="00A926CF">
        <w:rPr>
          <w:i/>
          <w:iCs/>
        </w:rPr>
        <w:t>dotyczących petycji</w:t>
      </w:r>
      <w:r w:rsidR="00A926CF">
        <w:rPr>
          <w:i/>
          <w:iCs/>
        </w:rPr>
        <w:t xml:space="preserve"> </w:t>
      </w:r>
      <w:r w:rsidR="004913E7" w:rsidRPr="00A926CF">
        <w:rPr>
          <w:i/>
          <w:iCs/>
        </w:rPr>
        <w:t>o nadanie imienia Adama Wróblewskiego parkowi (obszarowi rekreacyjnemu) położonemu w kwadracie ulic Szkolnej i Nowej w miejscowości Stromiec</w:t>
      </w:r>
      <w:r w:rsidR="004913E7">
        <w:t xml:space="preserve"> </w:t>
      </w:r>
      <w:r>
        <w:t xml:space="preserve"> </w:t>
      </w:r>
      <w:r w:rsidR="004948DB">
        <w:t xml:space="preserve">(Dz. Urz. Woj. </w:t>
      </w:r>
      <w:proofErr w:type="spellStart"/>
      <w:r w:rsidR="004948DB">
        <w:t>Maz</w:t>
      </w:r>
      <w:proofErr w:type="spellEnd"/>
      <w:r w:rsidR="004948DB">
        <w:t xml:space="preserve">. z 2023r., poz. 11236) </w:t>
      </w:r>
      <w:r>
        <w:t>zarządzam,</w:t>
      </w:r>
      <w:r w:rsidR="00A926CF">
        <w:t xml:space="preserve"> </w:t>
      </w:r>
      <w:r>
        <w:t>co następuje:</w:t>
      </w:r>
    </w:p>
    <w:p w14:paraId="6DD47FC3" w14:textId="08386745" w:rsidR="001E3680" w:rsidRPr="00903961" w:rsidRDefault="001E3680" w:rsidP="004948DB">
      <w:pPr>
        <w:spacing w:line="240" w:lineRule="auto"/>
        <w:jc w:val="both"/>
        <w:rPr>
          <w:bCs/>
          <w:sz w:val="22"/>
        </w:rPr>
      </w:pPr>
      <w:r w:rsidRPr="00401708">
        <w:rPr>
          <w:b/>
        </w:rPr>
        <w:t>§1</w:t>
      </w:r>
      <w:r>
        <w:t xml:space="preserve">. Postanawiam przeprowadzić konsultacje </w:t>
      </w:r>
      <w:r w:rsidR="00903961" w:rsidRPr="00903961">
        <w:rPr>
          <w:bCs/>
        </w:rPr>
        <w:t>w sprawie nadania imienia</w:t>
      </w:r>
      <w:r w:rsidR="00903961">
        <w:rPr>
          <w:bCs/>
        </w:rPr>
        <w:t xml:space="preserve"> </w:t>
      </w:r>
      <w:r w:rsidR="00903961" w:rsidRPr="00903961">
        <w:rPr>
          <w:bCs/>
        </w:rPr>
        <w:t xml:space="preserve">Adama Wróblewskiego parkowi (obszarowi rekreacyjnemu) położonemu w kwadracie ulic Szkolnej </w:t>
      </w:r>
      <w:r w:rsidR="00903961">
        <w:rPr>
          <w:bCs/>
        </w:rPr>
        <w:t xml:space="preserve">              </w:t>
      </w:r>
      <w:r w:rsidR="00903961" w:rsidRPr="00903961">
        <w:rPr>
          <w:bCs/>
        </w:rPr>
        <w:t>i Nowej w miejscowości Stromiec</w:t>
      </w:r>
      <w:r w:rsidR="00903961">
        <w:rPr>
          <w:bCs/>
        </w:rPr>
        <w:t>.</w:t>
      </w:r>
    </w:p>
    <w:p w14:paraId="0C363BC0" w14:textId="344180B1" w:rsidR="001E3680" w:rsidRPr="00344F73" w:rsidRDefault="001E3680" w:rsidP="004948DB">
      <w:pPr>
        <w:spacing w:after="0" w:line="240" w:lineRule="auto"/>
        <w:jc w:val="both"/>
        <w:rPr>
          <w:b/>
          <w:bCs/>
        </w:rPr>
      </w:pPr>
      <w:r w:rsidRPr="00401708">
        <w:rPr>
          <w:b/>
        </w:rPr>
        <w:t>§2.1.</w:t>
      </w:r>
      <w:r>
        <w:t xml:space="preserve"> Konsultacje zostaną przeprowadzone</w:t>
      </w:r>
      <w:r w:rsidR="00344F73">
        <w:t xml:space="preserve"> </w:t>
      </w:r>
      <w:r>
        <w:t>w terminie</w:t>
      </w:r>
      <w:r w:rsidR="00344F73">
        <w:t xml:space="preserve"> </w:t>
      </w:r>
      <w:r w:rsidRPr="00344F73">
        <w:rPr>
          <w:b/>
          <w:bCs/>
        </w:rPr>
        <w:t xml:space="preserve">od  </w:t>
      </w:r>
      <w:r w:rsidR="00BF7F06">
        <w:rPr>
          <w:b/>
          <w:bCs/>
        </w:rPr>
        <w:t>0</w:t>
      </w:r>
      <w:r w:rsidR="00B62D01">
        <w:rPr>
          <w:b/>
          <w:bCs/>
        </w:rPr>
        <w:t>8</w:t>
      </w:r>
      <w:r w:rsidRPr="00344F73">
        <w:rPr>
          <w:b/>
          <w:bCs/>
        </w:rPr>
        <w:t>.1</w:t>
      </w:r>
      <w:r w:rsidR="006C21B2" w:rsidRPr="00344F73">
        <w:rPr>
          <w:b/>
          <w:bCs/>
        </w:rPr>
        <w:t>1</w:t>
      </w:r>
      <w:r w:rsidRPr="00344F73">
        <w:rPr>
          <w:b/>
          <w:bCs/>
        </w:rPr>
        <w:t>.2023r.</w:t>
      </w:r>
      <w:r w:rsidR="00344F73">
        <w:rPr>
          <w:b/>
          <w:bCs/>
        </w:rPr>
        <w:t xml:space="preserve"> do  </w:t>
      </w:r>
      <w:r w:rsidR="00BF7F06">
        <w:rPr>
          <w:b/>
          <w:bCs/>
        </w:rPr>
        <w:t>2</w:t>
      </w:r>
      <w:r w:rsidR="00B62D01">
        <w:rPr>
          <w:b/>
          <w:bCs/>
        </w:rPr>
        <w:t>4</w:t>
      </w:r>
      <w:r w:rsidR="006C21B2" w:rsidRPr="00344F73">
        <w:rPr>
          <w:b/>
          <w:bCs/>
        </w:rPr>
        <w:t>.</w:t>
      </w:r>
      <w:r w:rsidRPr="00344F73">
        <w:rPr>
          <w:b/>
          <w:bCs/>
        </w:rPr>
        <w:t>1</w:t>
      </w:r>
      <w:r w:rsidR="006C21B2" w:rsidRPr="00344F73">
        <w:rPr>
          <w:b/>
          <w:bCs/>
        </w:rPr>
        <w:t>1</w:t>
      </w:r>
      <w:r w:rsidRPr="00344F73">
        <w:rPr>
          <w:b/>
          <w:bCs/>
        </w:rPr>
        <w:t>.2023r.</w:t>
      </w:r>
    </w:p>
    <w:p w14:paraId="192A0CD5" w14:textId="30183E95" w:rsidR="00176F0A" w:rsidRDefault="001E3680" w:rsidP="00400C31">
      <w:pPr>
        <w:spacing w:after="0" w:line="240" w:lineRule="auto"/>
        <w:jc w:val="both"/>
      </w:pPr>
      <w:r w:rsidRPr="00401708">
        <w:rPr>
          <w:b/>
        </w:rPr>
        <w:t>2.</w:t>
      </w:r>
      <w:r>
        <w:t xml:space="preserve"> </w:t>
      </w:r>
      <w:r w:rsidR="00C226CD">
        <w:t xml:space="preserve">Konsultacje rozpoczynają się z chwilą  opublikowania  ogłoszenia Wójta </w:t>
      </w:r>
      <w:r>
        <w:t>o przeprowadzeniu konsultacji społecznych</w:t>
      </w:r>
      <w:r w:rsidR="00C226CD">
        <w:t>. Ogłoszenie</w:t>
      </w:r>
      <w:r>
        <w:t xml:space="preserve"> </w:t>
      </w:r>
      <w:r w:rsidR="00176F0A">
        <w:t xml:space="preserve">wraz z formularzem konsultacyjnym </w:t>
      </w:r>
      <w:r>
        <w:t>zostanie zamieszczone</w:t>
      </w:r>
      <w:r w:rsidR="00C226CD">
        <w:t xml:space="preserve"> w dniu </w:t>
      </w:r>
      <w:r w:rsidR="00BF7F06">
        <w:t>0</w:t>
      </w:r>
      <w:r w:rsidR="00B62D01">
        <w:t>8</w:t>
      </w:r>
      <w:r w:rsidR="00C226CD">
        <w:t>.11.2023r.</w:t>
      </w:r>
      <w:r w:rsidR="00176F0A">
        <w:t>:</w:t>
      </w:r>
    </w:p>
    <w:p w14:paraId="40EB7ECB" w14:textId="79B1A568" w:rsidR="00D42D92" w:rsidRDefault="001E3680" w:rsidP="004948DB">
      <w:pPr>
        <w:pStyle w:val="Akapitzlist"/>
        <w:numPr>
          <w:ilvl w:val="0"/>
          <w:numId w:val="3"/>
        </w:numPr>
        <w:spacing w:after="0" w:line="240" w:lineRule="auto"/>
      </w:pPr>
      <w:r>
        <w:t>w Biuletynie Informacji Publicznej</w:t>
      </w:r>
      <w:r w:rsidR="00176F0A">
        <w:t xml:space="preserve"> Urzędu Gminy Stromiec</w:t>
      </w:r>
      <w:r>
        <w:t xml:space="preserve">, </w:t>
      </w:r>
      <w:hyperlink r:id="rId5" w:history="1">
        <w:r w:rsidR="00D42D92" w:rsidRPr="00931907">
          <w:rPr>
            <w:rStyle w:val="Hipercze"/>
          </w:rPr>
          <w:t>https://ugstromiec.naszbip.pl</w:t>
        </w:r>
      </w:hyperlink>
    </w:p>
    <w:p w14:paraId="57F6AB2C" w14:textId="5EB1B47F" w:rsidR="00176F0A" w:rsidRDefault="001E3680" w:rsidP="004948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na stronie internetowej </w:t>
      </w:r>
      <w:r w:rsidR="00176F0A">
        <w:t xml:space="preserve">Urzędu Gminy Stromiec </w:t>
      </w:r>
      <w:hyperlink r:id="rId6" w:history="1">
        <w:r w:rsidR="00176F0A" w:rsidRPr="00931907">
          <w:rPr>
            <w:rStyle w:val="Hipercze"/>
          </w:rPr>
          <w:t>https://www.ugstromiec.pl</w:t>
        </w:r>
      </w:hyperlink>
    </w:p>
    <w:p w14:paraId="179EFB69" w14:textId="271BEAD5" w:rsidR="001E3680" w:rsidRDefault="001E3680" w:rsidP="004948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na tablicy ogłoszeń </w:t>
      </w:r>
      <w:bookmarkStart w:id="1" w:name="_Hlk150237101"/>
      <w:r w:rsidR="00176F0A">
        <w:t>w budynku</w:t>
      </w:r>
      <w:r>
        <w:t xml:space="preserve"> </w:t>
      </w:r>
      <w:bookmarkStart w:id="2" w:name="_Hlk150238521"/>
      <w:r>
        <w:t xml:space="preserve">Urzędu Gminy </w:t>
      </w:r>
      <w:r w:rsidR="00176F0A">
        <w:t xml:space="preserve">w </w:t>
      </w:r>
      <w:r>
        <w:t>Strom</w:t>
      </w:r>
      <w:r w:rsidR="00176F0A">
        <w:t>cu</w:t>
      </w:r>
      <w:r w:rsidR="00D42D92">
        <w:t>, ul. Piaski 4 , 26-804 Stromiec</w:t>
      </w:r>
    </w:p>
    <w:bookmarkEnd w:id="1"/>
    <w:bookmarkEnd w:id="2"/>
    <w:p w14:paraId="491FA9A2" w14:textId="7D900624" w:rsidR="001E3680" w:rsidRDefault="001E3680" w:rsidP="004948DB">
      <w:pPr>
        <w:spacing w:after="0" w:line="240" w:lineRule="auto"/>
        <w:jc w:val="both"/>
      </w:pPr>
      <w:r w:rsidRPr="00401708">
        <w:rPr>
          <w:b/>
        </w:rPr>
        <w:t>3.</w:t>
      </w:r>
      <w:r>
        <w:t xml:space="preserve"> Konsultacje społeczne skierowane są do  mieszkańców </w:t>
      </w:r>
      <w:r w:rsidR="008E4B55">
        <w:t xml:space="preserve">miejscowości </w:t>
      </w:r>
      <w:r>
        <w:t>Stromiec.</w:t>
      </w:r>
    </w:p>
    <w:p w14:paraId="7E3D16AA" w14:textId="25E93F83" w:rsidR="00A911C1" w:rsidRDefault="00A911C1" w:rsidP="004948DB">
      <w:pPr>
        <w:spacing w:after="0" w:line="240" w:lineRule="auto"/>
        <w:jc w:val="both"/>
      </w:pPr>
      <w:r w:rsidRPr="004948DB">
        <w:rPr>
          <w:b/>
          <w:bCs/>
        </w:rPr>
        <w:t>4</w:t>
      </w:r>
      <w:r>
        <w:t>. Konsultacje przeprowadzone zostaną  w następujących formach:</w:t>
      </w:r>
    </w:p>
    <w:p w14:paraId="6BDD8D95" w14:textId="2AEEE8EB" w:rsidR="00644772" w:rsidRDefault="00A911C1" w:rsidP="004948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protokołowanego otwartego spotkania z mieszkańcami</w:t>
      </w:r>
      <w:r w:rsidR="008E4B55">
        <w:t xml:space="preserve"> miejscowości Stromiec</w:t>
      </w:r>
      <w:r w:rsidR="00644772">
        <w:t>.</w:t>
      </w:r>
    </w:p>
    <w:p w14:paraId="57651576" w14:textId="23FACDF8" w:rsidR="00644772" w:rsidRPr="003D2921" w:rsidRDefault="00644772" w:rsidP="004948DB">
      <w:pPr>
        <w:pStyle w:val="Akapitzlist"/>
        <w:spacing w:after="0" w:line="240" w:lineRule="auto"/>
        <w:jc w:val="both"/>
      </w:pPr>
      <w:r>
        <w:t>Z</w:t>
      </w:r>
      <w:r w:rsidR="00A911C1">
        <w:t xml:space="preserve">ebranie </w:t>
      </w:r>
      <w:r w:rsidR="008E4B55">
        <w:t>wiejskie</w:t>
      </w:r>
      <w:r>
        <w:t xml:space="preserve"> odbędzie się w Urzędzie Gminy  Stromiec, ul. Piaski 4, </w:t>
      </w:r>
      <w:r w:rsidR="008E4B55">
        <w:t xml:space="preserve">                                   </w:t>
      </w:r>
      <w:r>
        <w:t>26-804 Stromiec</w:t>
      </w:r>
      <w:r w:rsidR="008E4B55">
        <w:t xml:space="preserve"> </w:t>
      </w:r>
      <w:r>
        <w:t>w dniu</w:t>
      </w:r>
      <w:r w:rsidR="00BF7F06">
        <w:t xml:space="preserve"> </w:t>
      </w:r>
      <w:r w:rsidR="00B62D01">
        <w:t xml:space="preserve"> </w:t>
      </w:r>
      <w:r w:rsidR="00B62D01" w:rsidRPr="00B62D01">
        <w:rPr>
          <w:b/>
          <w:bCs/>
        </w:rPr>
        <w:t>17</w:t>
      </w:r>
      <w:r w:rsidR="00B62D01">
        <w:t xml:space="preserve"> </w:t>
      </w:r>
      <w:r w:rsidRPr="008E4B55">
        <w:rPr>
          <w:b/>
          <w:bCs/>
        </w:rPr>
        <w:t>listopada</w:t>
      </w:r>
      <w:r w:rsidR="00425389" w:rsidRPr="008E4B55">
        <w:rPr>
          <w:b/>
          <w:bCs/>
        </w:rPr>
        <w:t xml:space="preserve"> 2023r.</w:t>
      </w:r>
      <w:r w:rsidR="003D2921">
        <w:rPr>
          <w:b/>
          <w:bCs/>
        </w:rPr>
        <w:t xml:space="preserve"> o godz. 1</w:t>
      </w:r>
      <w:r w:rsidR="00B62D01">
        <w:rPr>
          <w:b/>
          <w:bCs/>
        </w:rPr>
        <w:t>8</w:t>
      </w:r>
      <w:r w:rsidR="003D2921">
        <w:rPr>
          <w:b/>
          <w:bCs/>
          <w:vertAlign w:val="superscript"/>
        </w:rPr>
        <w:t>00</w:t>
      </w:r>
      <w:r w:rsidR="003D2921">
        <w:rPr>
          <w:b/>
          <w:bCs/>
        </w:rPr>
        <w:t xml:space="preserve"> </w:t>
      </w:r>
    </w:p>
    <w:p w14:paraId="3B2C04F1" w14:textId="142C2686" w:rsidR="00797196" w:rsidRDefault="00425389" w:rsidP="004948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imiennego wyrażenia opinii lub złożenia uwag </w:t>
      </w:r>
      <w:r w:rsidR="00797196">
        <w:t>za pomocą wypełnionego i podpisanego formularza konsultacyjnego stanowiącego załącznik nr 1 do niniejszego Zarządzenia,</w:t>
      </w:r>
      <w:r w:rsidR="00797196" w:rsidRPr="00797196">
        <w:rPr>
          <w:color w:val="70AD47" w:themeColor="accent6"/>
        </w:rPr>
        <w:t xml:space="preserve">  </w:t>
      </w:r>
      <w:r w:rsidR="00797196" w:rsidRPr="00797196">
        <w:t>który dostępny będzie na stronie internetowej, w BIP oraz w Biurze Obsługi Interesanta.</w:t>
      </w:r>
    </w:p>
    <w:p w14:paraId="4A3E9027" w14:textId="505056D3" w:rsidR="00344F73" w:rsidRDefault="00344F73" w:rsidP="004948DB">
      <w:pPr>
        <w:pStyle w:val="Akapitzlist"/>
        <w:spacing w:after="0" w:line="240" w:lineRule="auto"/>
        <w:jc w:val="both"/>
      </w:pPr>
      <w:r>
        <w:t xml:space="preserve">Wypełnione formularze należy składać w terminie określonym </w:t>
      </w:r>
      <w:r w:rsidRPr="00344F73">
        <w:t>w §2. ust.</w:t>
      </w:r>
      <w:r>
        <w:t xml:space="preserve"> 1:</w:t>
      </w:r>
    </w:p>
    <w:p w14:paraId="5E01FFCC" w14:textId="065D4773" w:rsidR="00344F73" w:rsidRDefault="00344F73" w:rsidP="004948DB">
      <w:pPr>
        <w:pStyle w:val="Akapitzlist"/>
        <w:numPr>
          <w:ilvl w:val="0"/>
          <w:numId w:val="4"/>
        </w:numPr>
        <w:spacing w:after="0" w:line="240" w:lineRule="auto"/>
        <w:jc w:val="both"/>
      </w:pPr>
      <w:bookmarkStart w:id="3" w:name="_Hlk150237123"/>
      <w:r w:rsidRPr="00344F73">
        <w:t>osobiście w Biurze Obsługi Interesanta</w:t>
      </w:r>
      <w:r w:rsidR="008E4B55" w:rsidRPr="008E4B55">
        <w:t xml:space="preserve"> </w:t>
      </w:r>
      <w:r w:rsidR="008E4B55">
        <w:t>w budynku Urzędu Gminy w Stromcu,                        ul. Piaski 4 , 26-804 Stromiec</w:t>
      </w:r>
      <w:bookmarkEnd w:id="3"/>
    </w:p>
    <w:p w14:paraId="794A9325" w14:textId="20F10986" w:rsidR="004E602D" w:rsidRDefault="004E602D" w:rsidP="004948D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listownie na adres Urzędu Gminy w Stromcu, ul. Piaski 4 , 26-804 Stromiec</w:t>
      </w:r>
      <w:r w:rsidR="008D7324">
        <w:t xml:space="preserve"> (liczy się data wpływu do urzędu)</w:t>
      </w:r>
    </w:p>
    <w:p w14:paraId="5EBB986C" w14:textId="3EF9BEA4" w:rsidR="001E3680" w:rsidRPr="00400C31" w:rsidRDefault="008D7324" w:rsidP="004948D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344F73">
        <w:t>elektronicznie na adres e-mail</w:t>
      </w:r>
      <w:r w:rsidR="00C9728D">
        <w:t>:</w:t>
      </w:r>
      <w:r w:rsidRPr="00344F73">
        <w:t xml:space="preserve"> </w:t>
      </w:r>
      <w:hyperlink r:id="rId7" w:history="1">
        <w:r w:rsidRPr="008E502F">
          <w:rPr>
            <w:rStyle w:val="Hipercze"/>
          </w:rPr>
          <w:t>ugstromiec@ugstromiec.pl</w:t>
        </w:r>
      </w:hyperlink>
      <w:r w:rsidRPr="00344F73">
        <w:t>.</w:t>
      </w:r>
      <w:r>
        <w:t xml:space="preserve"> </w:t>
      </w:r>
      <w:r w:rsidR="00BF7F06">
        <w:t>( w tytule wiadomości proszę wpisać: „Konsultacje”)</w:t>
      </w:r>
      <w:r>
        <w:t xml:space="preserve">lub </w:t>
      </w:r>
      <w:r w:rsidR="00B5612F">
        <w:t>przez</w:t>
      </w:r>
      <w:r w:rsidR="00C9728D">
        <w:t xml:space="preserve"> elektroniczn</w:t>
      </w:r>
      <w:r w:rsidR="00BF7F06">
        <w:t>ą</w:t>
      </w:r>
      <w:r w:rsidR="00C9728D">
        <w:t xml:space="preserve"> skrzynk</w:t>
      </w:r>
      <w:r w:rsidR="00BF7F06">
        <w:t>ę</w:t>
      </w:r>
      <w:r w:rsidR="00C9728D">
        <w:t xml:space="preserve"> podawcz</w:t>
      </w:r>
      <w:r w:rsidR="00BF7F06">
        <w:t>ą</w:t>
      </w:r>
      <w:r w:rsidR="00C9728D">
        <w:t xml:space="preserve"> na portalu ePUAP</w:t>
      </w:r>
      <w:r w:rsidR="00B5612F">
        <w:t>2</w:t>
      </w:r>
      <w:r w:rsidR="00C9728D">
        <w:t>:</w:t>
      </w:r>
      <w:r w:rsidR="00BF7F06">
        <w:t xml:space="preserve"> </w:t>
      </w:r>
      <w:r w:rsidR="00C9728D" w:rsidRPr="00C9728D">
        <w:rPr>
          <w:rFonts w:eastAsia="Times New Roman" w:cs="Times New Roman"/>
          <w:color w:val="333333"/>
          <w:szCs w:val="24"/>
          <w:lang w:eastAsia="pl-PL"/>
        </w:rPr>
        <w:t>/</w:t>
      </w:r>
      <w:proofErr w:type="spellStart"/>
      <w:r w:rsidR="00C9728D" w:rsidRPr="00C9728D">
        <w:rPr>
          <w:rFonts w:eastAsia="Times New Roman" w:cs="Times New Roman"/>
          <w:color w:val="333333"/>
          <w:szCs w:val="24"/>
          <w:lang w:eastAsia="pl-PL"/>
        </w:rPr>
        <w:t>GminaStromiec</w:t>
      </w:r>
      <w:proofErr w:type="spellEnd"/>
      <w:r w:rsidR="00C9728D" w:rsidRPr="00C9728D">
        <w:rPr>
          <w:rFonts w:eastAsia="Times New Roman" w:cs="Times New Roman"/>
          <w:color w:val="333333"/>
          <w:szCs w:val="24"/>
          <w:lang w:eastAsia="pl-PL"/>
        </w:rPr>
        <w:t>/skrytka</w:t>
      </w:r>
      <w:r w:rsidR="00C9728D">
        <w:t xml:space="preserve"> – za ważne uzn</w:t>
      </w:r>
      <w:r w:rsidR="008C5136">
        <w:t>a</w:t>
      </w:r>
      <w:r w:rsidR="00C9728D">
        <w:t>je się stanowiska  przesłane</w:t>
      </w:r>
      <w:r w:rsidR="008C5136">
        <w:t xml:space="preserve"> </w:t>
      </w:r>
      <w:r w:rsidR="00C9728D">
        <w:t xml:space="preserve">w postaci skanu </w:t>
      </w:r>
      <w:r w:rsidR="008C5136">
        <w:t>wypełnionego i podpisanego formularza konsultacyjnego                           lub dokumentu podpisanego elektroniczne (za pomocą  profilu zaufanego, bezpiecznego kwalifikowanego podpisu elektronicznego lub podpisu osobistego                                               z e-dowodu)</w:t>
      </w:r>
      <w:r w:rsidR="00B5612F">
        <w:t>.</w:t>
      </w:r>
    </w:p>
    <w:p w14:paraId="509D82EC" w14:textId="77777777" w:rsidR="00400C31" w:rsidRDefault="00400C31" w:rsidP="00400C31">
      <w:pPr>
        <w:spacing w:after="0" w:line="240" w:lineRule="auto"/>
        <w:jc w:val="both"/>
        <w:rPr>
          <w:szCs w:val="24"/>
        </w:rPr>
      </w:pPr>
    </w:p>
    <w:p w14:paraId="325D93ED" w14:textId="77777777" w:rsidR="00400C31" w:rsidRPr="00400C31" w:rsidRDefault="00400C31" w:rsidP="00400C31">
      <w:pPr>
        <w:spacing w:after="0" w:line="240" w:lineRule="auto"/>
        <w:jc w:val="both"/>
        <w:rPr>
          <w:szCs w:val="24"/>
        </w:rPr>
      </w:pPr>
    </w:p>
    <w:p w14:paraId="422EEFBC" w14:textId="77777777" w:rsidR="00B62D01" w:rsidRDefault="00B62D01" w:rsidP="004948DB">
      <w:pPr>
        <w:spacing w:line="240" w:lineRule="auto"/>
        <w:jc w:val="both"/>
        <w:rPr>
          <w:b/>
        </w:rPr>
      </w:pPr>
    </w:p>
    <w:p w14:paraId="0D969A84" w14:textId="67BC69AD" w:rsidR="001E3680" w:rsidRDefault="001E3680" w:rsidP="004948DB">
      <w:pPr>
        <w:spacing w:line="240" w:lineRule="auto"/>
        <w:jc w:val="both"/>
      </w:pPr>
      <w:r w:rsidRPr="00401708">
        <w:rPr>
          <w:b/>
        </w:rPr>
        <w:t>§3.</w:t>
      </w:r>
      <w:r>
        <w:t xml:space="preserve"> Wyniki konsultacji (raport) zostaną ogłoszone</w:t>
      </w:r>
      <w:r w:rsidR="00A65770">
        <w:t xml:space="preserve"> w terminie 14 dni od daty zakończenia konsultacji </w:t>
      </w:r>
      <w:r>
        <w:t xml:space="preserve"> w ten sam sposób, w jaki zamieszczone będzie Ogłoszenie o konsultacjach.</w:t>
      </w:r>
    </w:p>
    <w:p w14:paraId="65B272BF" w14:textId="65C9070C" w:rsidR="001E3680" w:rsidRDefault="001E3680" w:rsidP="004948DB">
      <w:pPr>
        <w:spacing w:line="240" w:lineRule="auto"/>
        <w:jc w:val="both"/>
      </w:pPr>
      <w:r w:rsidRPr="00401708">
        <w:rPr>
          <w:b/>
        </w:rPr>
        <w:t>§4.1</w:t>
      </w:r>
      <w:r>
        <w:t xml:space="preserve">. Konsultacje mają charakter opiniodawczy, a ich wyniki </w:t>
      </w:r>
      <w:r w:rsidR="00606281">
        <w:t xml:space="preserve">są zawsze brane pod uwagę,           </w:t>
      </w:r>
      <w:r>
        <w:t xml:space="preserve">nie są </w:t>
      </w:r>
      <w:r w:rsidR="00606281">
        <w:t xml:space="preserve">jednak </w:t>
      </w:r>
      <w:r>
        <w:t>wiążące</w:t>
      </w:r>
      <w:r w:rsidR="00606281">
        <w:t xml:space="preserve"> dla organów podejmujących rozstrzygnięcia w sprawach objętych konsultacjami</w:t>
      </w:r>
      <w:r>
        <w:t>.</w:t>
      </w:r>
    </w:p>
    <w:p w14:paraId="09E8FD74" w14:textId="77777777" w:rsidR="001E3680" w:rsidRDefault="001E3680" w:rsidP="004948DB">
      <w:pPr>
        <w:spacing w:line="240" w:lineRule="auto"/>
        <w:jc w:val="both"/>
      </w:pPr>
      <w:r w:rsidRPr="00401708">
        <w:rPr>
          <w:b/>
        </w:rPr>
        <w:t>2.</w:t>
      </w:r>
      <w:r>
        <w:t xml:space="preserve"> Konsultacje uważa się za ważne bez względu na ilość biorących w nich udział uczestników.</w:t>
      </w:r>
    </w:p>
    <w:p w14:paraId="4A500C7A" w14:textId="2EBCDB42" w:rsidR="001E3680" w:rsidRDefault="001E3680" w:rsidP="004948DB">
      <w:pPr>
        <w:spacing w:line="240" w:lineRule="auto"/>
        <w:jc w:val="both"/>
      </w:pPr>
      <w:r w:rsidRPr="00401708">
        <w:rPr>
          <w:b/>
        </w:rPr>
        <w:t>§5.</w:t>
      </w:r>
      <w:r>
        <w:t xml:space="preserve"> Wykonanie Zarządzenia powierza</w:t>
      </w:r>
      <w:r w:rsidR="00A65770">
        <w:t xml:space="preserve"> się </w:t>
      </w:r>
      <w:r w:rsidR="00A65770" w:rsidRPr="00A65770">
        <w:t>Referat</w:t>
      </w:r>
      <w:r w:rsidR="00A65770">
        <w:t>owi</w:t>
      </w:r>
      <w:r w:rsidR="00A65770" w:rsidRPr="00A65770">
        <w:t xml:space="preserve"> Inwestycji, Gospodarki Komunalnej, Ochrony Środowiska, Rolnictwa,   Oświaty, Kultury i Sportu</w:t>
      </w:r>
      <w:r w:rsidR="00A65770">
        <w:t>.</w:t>
      </w:r>
    </w:p>
    <w:p w14:paraId="7BFB8D24" w14:textId="77777777" w:rsidR="001E3680" w:rsidRDefault="001E3680" w:rsidP="004948DB">
      <w:pPr>
        <w:spacing w:line="240" w:lineRule="auto"/>
        <w:jc w:val="both"/>
      </w:pPr>
      <w:r w:rsidRPr="00401708">
        <w:rPr>
          <w:b/>
        </w:rPr>
        <w:t>§6.</w:t>
      </w:r>
      <w:r>
        <w:t xml:space="preserve"> Zarządzenie wchodzi w życie z dniem wydania.</w:t>
      </w:r>
    </w:p>
    <w:p w14:paraId="15A5C146" w14:textId="77777777" w:rsidR="00C9728D" w:rsidRDefault="00C9728D" w:rsidP="004948DB">
      <w:pPr>
        <w:spacing w:line="240" w:lineRule="auto"/>
        <w:jc w:val="both"/>
      </w:pPr>
    </w:p>
    <w:p w14:paraId="49AC10B5" w14:textId="62155794" w:rsidR="003D2921" w:rsidRDefault="008C3186" w:rsidP="008C3186">
      <w:pPr>
        <w:spacing w:line="240" w:lineRule="auto"/>
        <w:jc w:val="center"/>
      </w:pPr>
      <w:r>
        <w:t xml:space="preserve">                                                                                                                WÓJT </w:t>
      </w:r>
    </w:p>
    <w:p w14:paraId="3DEC71B3" w14:textId="2EE944ED" w:rsidR="008C3186" w:rsidRPr="008C3186" w:rsidRDefault="008C3186" w:rsidP="008C3186">
      <w:pPr>
        <w:spacing w:line="240" w:lineRule="auto"/>
        <w:jc w:val="right"/>
        <w:rPr>
          <w:i/>
          <w:iCs/>
        </w:rPr>
      </w:pPr>
      <w:r w:rsidRPr="008C3186">
        <w:rPr>
          <w:i/>
          <w:iCs/>
        </w:rPr>
        <w:t xml:space="preserve">/-/ Krzysztof </w:t>
      </w:r>
      <w:proofErr w:type="spellStart"/>
      <w:r w:rsidRPr="008C3186">
        <w:rPr>
          <w:i/>
          <w:iCs/>
        </w:rPr>
        <w:t>Stykowski</w:t>
      </w:r>
      <w:proofErr w:type="spellEnd"/>
    </w:p>
    <w:p w14:paraId="365F8B36" w14:textId="77777777" w:rsidR="003D2921" w:rsidRDefault="003D2921" w:rsidP="004948DB">
      <w:pPr>
        <w:spacing w:line="240" w:lineRule="auto"/>
        <w:jc w:val="both"/>
      </w:pPr>
    </w:p>
    <w:p w14:paraId="7D70A6AE" w14:textId="77777777" w:rsidR="003D2921" w:rsidRDefault="003D2921" w:rsidP="004948DB">
      <w:pPr>
        <w:spacing w:line="240" w:lineRule="auto"/>
        <w:jc w:val="both"/>
      </w:pPr>
    </w:p>
    <w:p w14:paraId="47A24B5C" w14:textId="77777777" w:rsidR="003D2921" w:rsidRDefault="003D2921" w:rsidP="004948DB">
      <w:pPr>
        <w:spacing w:line="240" w:lineRule="auto"/>
        <w:jc w:val="both"/>
      </w:pPr>
    </w:p>
    <w:p w14:paraId="6DA50BCB" w14:textId="77777777" w:rsidR="003D2921" w:rsidRDefault="003D2921" w:rsidP="004948DB">
      <w:pPr>
        <w:spacing w:line="240" w:lineRule="auto"/>
        <w:jc w:val="both"/>
      </w:pPr>
    </w:p>
    <w:p w14:paraId="0DB0BEEE" w14:textId="77777777" w:rsidR="003D2921" w:rsidRDefault="003D2921" w:rsidP="004948DB">
      <w:pPr>
        <w:spacing w:line="240" w:lineRule="auto"/>
        <w:jc w:val="both"/>
      </w:pPr>
    </w:p>
    <w:p w14:paraId="29CF2683" w14:textId="77777777" w:rsidR="003D2921" w:rsidRDefault="003D2921" w:rsidP="004948DB">
      <w:pPr>
        <w:spacing w:line="240" w:lineRule="auto"/>
        <w:jc w:val="both"/>
      </w:pPr>
    </w:p>
    <w:p w14:paraId="647D1707" w14:textId="77777777" w:rsidR="003D2921" w:rsidRDefault="003D2921" w:rsidP="004948DB">
      <w:pPr>
        <w:spacing w:line="240" w:lineRule="auto"/>
        <w:jc w:val="both"/>
      </w:pPr>
    </w:p>
    <w:p w14:paraId="6C2CF3DA" w14:textId="77777777" w:rsidR="003D2921" w:rsidRDefault="003D2921" w:rsidP="004948DB">
      <w:pPr>
        <w:spacing w:line="240" w:lineRule="auto"/>
        <w:jc w:val="both"/>
      </w:pPr>
    </w:p>
    <w:p w14:paraId="2C5CD519" w14:textId="77777777" w:rsidR="003D2921" w:rsidRDefault="003D2921" w:rsidP="004948DB">
      <w:pPr>
        <w:spacing w:line="240" w:lineRule="auto"/>
        <w:jc w:val="both"/>
      </w:pPr>
    </w:p>
    <w:p w14:paraId="2E3997F0" w14:textId="77777777" w:rsidR="003D2921" w:rsidRDefault="003D2921" w:rsidP="001E3680">
      <w:pPr>
        <w:jc w:val="both"/>
      </w:pPr>
    </w:p>
    <w:p w14:paraId="2EF63CFB" w14:textId="77777777" w:rsidR="003D2921" w:rsidRDefault="003D2921" w:rsidP="001E3680">
      <w:pPr>
        <w:jc w:val="both"/>
      </w:pPr>
    </w:p>
    <w:p w14:paraId="6410787E" w14:textId="77777777" w:rsidR="003D2921" w:rsidRDefault="003D2921" w:rsidP="001E3680">
      <w:pPr>
        <w:jc w:val="both"/>
      </w:pPr>
    </w:p>
    <w:p w14:paraId="7046596D" w14:textId="77777777" w:rsidR="003D2921" w:rsidRDefault="003D2921" w:rsidP="001E3680">
      <w:pPr>
        <w:jc w:val="both"/>
      </w:pPr>
    </w:p>
    <w:p w14:paraId="48BC41C3" w14:textId="77777777" w:rsidR="003D2921" w:rsidRDefault="003D2921" w:rsidP="001E3680">
      <w:pPr>
        <w:jc w:val="both"/>
      </w:pPr>
    </w:p>
    <w:p w14:paraId="4CD96F8D" w14:textId="77777777" w:rsidR="003D2921" w:rsidRDefault="003D2921" w:rsidP="001E3680">
      <w:pPr>
        <w:jc w:val="both"/>
      </w:pPr>
    </w:p>
    <w:p w14:paraId="2E4F24C4" w14:textId="77777777" w:rsidR="003D2921" w:rsidRDefault="003D2921" w:rsidP="001E3680">
      <w:pPr>
        <w:jc w:val="both"/>
      </w:pPr>
    </w:p>
    <w:p w14:paraId="5FAFDD6A" w14:textId="77777777" w:rsidR="003D2921" w:rsidRDefault="003D2921" w:rsidP="001E3680">
      <w:pPr>
        <w:jc w:val="both"/>
      </w:pPr>
    </w:p>
    <w:p w14:paraId="1395EEA9" w14:textId="77777777" w:rsidR="003D2921" w:rsidRDefault="003D2921" w:rsidP="001E3680">
      <w:pPr>
        <w:jc w:val="both"/>
      </w:pPr>
    </w:p>
    <w:p w14:paraId="429AAE4D" w14:textId="77777777" w:rsidR="003D2921" w:rsidRDefault="003D2921" w:rsidP="001E3680">
      <w:pPr>
        <w:jc w:val="both"/>
      </w:pPr>
    </w:p>
    <w:sectPr w:rsidR="003D2921" w:rsidSect="004948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BBE"/>
    <w:multiLevelType w:val="hybridMultilevel"/>
    <w:tmpl w:val="775C6D5C"/>
    <w:lvl w:ilvl="0" w:tplc="056658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71C"/>
    <w:multiLevelType w:val="hybridMultilevel"/>
    <w:tmpl w:val="4D38D0B0"/>
    <w:lvl w:ilvl="0" w:tplc="7ADEF346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FD27F2"/>
    <w:multiLevelType w:val="hybridMultilevel"/>
    <w:tmpl w:val="6F7664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8B5934"/>
    <w:multiLevelType w:val="hybridMultilevel"/>
    <w:tmpl w:val="14EAAC32"/>
    <w:lvl w:ilvl="0" w:tplc="81DEC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4046F9"/>
    <w:multiLevelType w:val="hybridMultilevel"/>
    <w:tmpl w:val="06E4A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380917">
    <w:abstractNumId w:val="0"/>
  </w:num>
  <w:num w:numId="2" w16cid:durableId="667950026">
    <w:abstractNumId w:val="4"/>
  </w:num>
  <w:num w:numId="3" w16cid:durableId="1292974314">
    <w:abstractNumId w:val="1"/>
  </w:num>
  <w:num w:numId="4" w16cid:durableId="1593007862">
    <w:abstractNumId w:val="3"/>
  </w:num>
  <w:num w:numId="5" w16cid:durableId="147193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E"/>
    <w:rsid w:val="00012536"/>
    <w:rsid w:val="00163D6A"/>
    <w:rsid w:val="00176F0A"/>
    <w:rsid w:val="001E3680"/>
    <w:rsid w:val="00321D2E"/>
    <w:rsid w:val="00344F73"/>
    <w:rsid w:val="003D2921"/>
    <w:rsid w:val="00400C31"/>
    <w:rsid w:val="00425389"/>
    <w:rsid w:val="004913E7"/>
    <w:rsid w:val="004948DB"/>
    <w:rsid w:val="004B4D7D"/>
    <w:rsid w:val="004E602D"/>
    <w:rsid w:val="00606281"/>
    <w:rsid w:val="00644772"/>
    <w:rsid w:val="006C21B2"/>
    <w:rsid w:val="00797196"/>
    <w:rsid w:val="007B019E"/>
    <w:rsid w:val="007C0497"/>
    <w:rsid w:val="008C3186"/>
    <w:rsid w:val="008C5136"/>
    <w:rsid w:val="008D7324"/>
    <w:rsid w:val="008E4B55"/>
    <w:rsid w:val="00903961"/>
    <w:rsid w:val="00A43D5E"/>
    <w:rsid w:val="00A65770"/>
    <w:rsid w:val="00A911C1"/>
    <w:rsid w:val="00A926CF"/>
    <w:rsid w:val="00B5612F"/>
    <w:rsid w:val="00B62D01"/>
    <w:rsid w:val="00BF7F06"/>
    <w:rsid w:val="00C226CD"/>
    <w:rsid w:val="00C94B53"/>
    <w:rsid w:val="00C9728D"/>
    <w:rsid w:val="00D42D92"/>
    <w:rsid w:val="00DB72C8"/>
    <w:rsid w:val="00E1713D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4E3B"/>
  <w15:chartTrackingRefBased/>
  <w15:docId w15:val="{9621424B-CC0D-4B51-A126-BB80A59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80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tromiec@ugstrom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stromiec.pl" TargetMode="External"/><Relationship Id="rId5" Type="http://schemas.openxmlformats.org/officeDocument/2006/relationships/hyperlink" Target="https://ugstromiec.naszbi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2</cp:revision>
  <cp:lastPrinted>2023-11-08T07:56:00Z</cp:lastPrinted>
  <dcterms:created xsi:type="dcterms:W3CDTF">2023-11-08T09:06:00Z</dcterms:created>
  <dcterms:modified xsi:type="dcterms:W3CDTF">2023-11-08T09:06:00Z</dcterms:modified>
</cp:coreProperties>
</file>